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Default="00963769">
            <w:pPr>
              <w:adjustRightInd w:val="0"/>
              <w:snapToGrid w:val="0"/>
              <w:jc w:val="center"/>
              <w:rPr>
                <w:rFonts w:ascii="宋体" w:eastAsia="宋体" w:hAnsi="宋体"/>
                <w:sz w:val="21"/>
                <w:szCs w:val="21"/>
              </w:rPr>
            </w:pPr>
            <w:proofErr w:type="gramStart"/>
            <w:r w:rsidRPr="00963769">
              <w:rPr>
                <w:rFonts w:ascii="宋体" w:eastAsia="宋体" w:hAnsi="宋体" w:hint="eastAsia"/>
                <w:bCs/>
                <w:sz w:val="21"/>
                <w:szCs w:val="21"/>
              </w:rPr>
              <w:t>淄博环拓</w:t>
            </w:r>
            <w:proofErr w:type="gramEnd"/>
            <w:r w:rsidRPr="00963769">
              <w:rPr>
                <w:rFonts w:ascii="宋体" w:eastAsia="宋体" w:hAnsi="宋体" w:hint="eastAsia"/>
                <w:bCs/>
                <w:sz w:val="21"/>
                <w:szCs w:val="21"/>
              </w:rPr>
              <w:t>化工有限公司6000吨/</w:t>
            </w:r>
            <w:proofErr w:type="gramStart"/>
            <w:r w:rsidRPr="00963769">
              <w:rPr>
                <w:rFonts w:ascii="宋体" w:eastAsia="宋体" w:hAnsi="宋体" w:hint="eastAsia"/>
                <w:bCs/>
                <w:sz w:val="21"/>
                <w:szCs w:val="21"/>
              </w:rPr>
              <w:t>年氧氯化锆</w:t>
            </w:r>
            <w:proofErr w:type="gramEnd"/>
            <w:r w:rsidRPr="00963769">
              <w:rPr>
                <w:rFonts w:ascii="宋体" w:eastAsia="宋体" w:hAnsi="宋体" w:hint="eastAsia"/>
                <w:bCs/>
                <w:sz w:val="21"/>
                <w:szCs w:val="21"/>
              </w:rPr>
              <w:t>新旧动能转换、工艺设备提升改造</w:t>
            </w:r>
            <w:bookmarkStart w:id="0" w:name="_GoBack"/>
            <w:bookmarkEnd w:id="0"/>
            <w:r w:rsidRPr="00963769">
              <w:rPr>
                <w:rFonts w:ascii="宋体" w:eastAsia="宋体" w:hAnsi="宋体" w:hint="eastAsia"/>
                <w:bCs/>
                <w:sz w:val="21"/>
                <w:szCs w:val="21"/>
              </w:rPr>
              <w:t>项目</w:t>
            </w:r>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43749E">
        <w:trPr>
          <w:trHeight w:val="2521"/>
        </w:trPr>
        <w:tc>
          <w:tcPr>
            <w:tcW w:w="9060" w:type="dxa"/>
            <w:gridSpan w:val="3"/>
            <w:vAlign w:val="center"/>
          </w:tcPr>
          <w:p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6E" w:rsidRDefault="007D346E" w:rsidP="00963769">
      <w:r>
        <w:separator/>
      </w:r>
    </w:p>
  </w:endnote>
  <w:endnote w:type="continuationSeparator" w:id="0">
    <w:p w:rsidR="007D346E" w:rsidRDefault="007D346E"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6E" w:rsidRDefault="007D346E" w:rsidP="00963769">
      <w:r>
        <w:separator/>
      </w:r>
    </w:p>
  </w:footnote>
  <w:footnote w:type="continuationSeparator" w:id="0">
    <w:p w:rsidR="007D346E" w:rsidRDefault="007D346E"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3749E"/>
    <w:rsid w:val="007D346E"/>
    <w:rsid w:val="0096376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cp:lastModifiedBy>
  <cp:revision>2</cp:revision>
  <dcterms:created xsi:type="dcterms:W3CDTF">2018-10-24T02:14:00Z</dcterms:created>
  <dcterms:modified xsi:type="dcterms:W3CDTF">2018-10-30T02:56:00Z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